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D88C" w14:textId="4C183EC3" w:rsidR="000B7E1C" w:rsidRPr="00FB70F0" w:rsidRDefault="000B7E1C" w:rsidP="00FD154A">
      <w:pPr>
        <w:jc w:val="both"/>
        <w:rPr>
          <w:rFonts w:ascii="Verdana" w:hAnsi="Verdana"/>
          <w:b/>
          <w:sz w:val="24"/>
          <w:szCs w:val="24"/>
        </w:rPr>
      </w:pPr>
      <w:r w:rsidRPr="00FB70F0">
        <w:rPr>
          <w:rFonts w:ascii="Verdana" w:hAnsi="Verdana"/>
          <w:b/>
          <w:sz w:val="24"/>
          <w:szCs w:val="24"/>
        </w:rPr>
        <w:t>Instrucciones:</w:t>
      </w:r>
    </w:p>
    <w:p w14:paraId="5A50D4A5" w14:textId="28020E43" w:rsidR="00C50B5E" w:rsidRPr="00FB70F0" w:rsidRDefault="00C50B5E" w:rsidP="00C50B5E">
      <w:pPr>
        <w:shd w:val="clear" w:color="auto" w:fill="FFFFFF"/>
        <w:jc w:val="both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>Realiza una investigación sobre la Sociología, y después contesta las siguientes preguntas.</w:t>
      </w:r>
    </w:p>
    <w:p w14:paraId="69FA947B" w14:textId="77777777" w:rsidR="00C50B5E" w:rsidRPr="00FB70F0" w:rsidRDefault="00C50B5E" w:rsidP="00C50B5E">
      <w:pPr>
        <w:pStyle w:val="Prrafodelista"/>
        <w:numPr>
          <w:ilvl w:val="0"/>
          <w:numId w:val="30"/>
        </w:numPr>
        <w:shd w:val="clear" w:color="auto" w:fill="FFFFFF"/>
        <w:tabs>
          <w:tab w:val="left" w:pos="3860"/>
        </w:tabs>
        <w:jc w:val="both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>Busca y aplica el método científico para explicar un fenómeno natural y preséntalo en un mapa conceptual.</w:t>
      </w:r>
    </w:p>
    <w:p w14:paraId="4D1F2B05" w14:textId="77777777" w:rsidR="00C50B5E" w:rsidRPr="00FB70F0" w:rsidRDefault="00C50B5E" w:rsidP="00C50B5E">
      <w:pPr>
        <w:pStyle w:val="Prrafodelista"/>
        <w:numPr>
          <w:ilvl w:val="0"/>
          <w:numId w:val="30"/>
        </w:numPr>
        <w:shd w:val="clear" w:color="auto" w:fill="FFFFFF"/>
        <w:contextualSpacing w:val="0"/>
        <w:jc w:val="both"/>
        <w:rPr>
          <w:rFonts w:ascii="Verdana" w:hAnsi="Verdana" w:cs="Calibri"/>
          <w:color w:val="000000"/>
        </w:rPr>
      </w:pPr>
      <w:r w:rsidRPr="00FB70F0">
        <w:rPr>
          <w:rFonts w:ascii="Verdana" w:hAnsi="Verdana" w:cs="Calibri"/>
          <w:color w:val="000000"/>
        </w:rPr>
        <w:t>¿Para ti qué  es la Sociología?</w:t>
      </w:r>
    </w:p>
    <w:p w14:paraId="3FC22DB7" w14:textId="77777777" w:rsidR="00C50B5E" w:rsidRPr="00FB70F0" w:rsidRDefault="00C50B5E" w:rsidP="00C50B5E">
      <w:pPr>
        <w:pStyle w:val="Prrafodelista"/>
        <w:numPr>
          <w:ilvl w:val="0"/>
          <w:numId w:val="30"/>
        </w:numPr>
        <w:shd w:val="clear" w:color="auto" w:fill="FFFFFF"/>
        <w:contextualSpacing w:val="0"/>
        <w:jc w:val="both"/>
        <w:rPr>
          <w:rFonts w:ascii="Verdana" w:hAnsi="Verdana" w:cs="Calibri"/>
          <w:color w:val="000000"/>
        </w:rPr>
      </w:pPr>
      <w:r w:rsidRPr="00FB70F0">
        <w:rPr>
          <w:rFonts w:ascii="Verdana" w:hAnsi="Verdana" w:cs="Calibri"/>
          <w:color w:val="000000"/>
        </w:rPr>
        <w:t>¿Qué es lo que más te impacto de  esta   materia?</w:t>
      </w:r>
    </w:p>
    <w:p w14:paraId="1760A996" w14:textId="77777777" w:rsidR="00C50B5E" w:rsidRPr="00FB70F0" w:rsidRDefault="00C50B5E" w:rsidP="00C50B5E">
      <w:pPr>
        <w:pStyle w:val="Prrafodelista"/>
        <w:numPr>
          <w:ilvl w:val="0"/>
          <w:numId w:val="30"/>
        </w:numPr>
        <w:shd w:val="clear" w:color="auto" w:fill="FFFFFF"/>
        <w:contextualSpacing w:val="0"/>
        <w:jc w:val="both"/>
        <w:rPr>
          <w:rFonts w:ascii="Verdana" w:hAnsi="Verdana" w:cs="Calibri"/>
          <w:color w:val="000000"/>
        </w:rPr>
      </w:pPr>
      <w:r w:rsidRPr="00FB70F0">
        <w:rPr>
          <w:rFonts w:ascii="Verdana" w:hAnsi="Verdana" w:cs="Calibri"/>
          <w:color w:val="000000"/>
        </w:rPr>
        <w:t>¿Cómo podrías aplicar la   Sociología en el medio en que te desarrollas?</w:t>
      </w:r>
    </w:p>
    <w:p w14:paraId="2DD264E3" w14:textId="52D5C882" w:rsidR="00C50B5E" w:rsidRPr="00FB70F0" w:rsidRDefault="00C50B5E" w:rsidP="00C50B5E">
      <w:pPr>
        <w:pStyle w:val="Prrafodelista"/>
        <w:numPr>
          <w:ilvl w:val="0"/>
          <w:numId w:val="30"/>
        </w:numPr>
        <w:shd w:val="clear" w:color="auto" w:fill="FFFFFF"/>
        <w:tabs>
          <w:tab w:val="left" w:pos="3860"/>
        </w:tabs>
        <w:jc w:val="both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>Busca y aplica el método científico para explicar un fenómeno natural y preséntalo en un mapa conceptual.</w:t>
      </w:r>
    </w:p>
    <w:p w14:paraId="7B75251D" w14:textId="77777777" w:rsidR="00C50B5E" w:rsidRPr="00FB70F0" w:rsidRDefault="00C50B5E" w:rsidP="00C50B5E">
      <w:pPr>
        <w:pStyle w:val="Prrafodelista"/>
        <w:shd w:val="clear" w:color="auto" w:fill="FFFFFF"/>
        <w:tabs>
          <w:tab w:val="left" w:pos="3860"/>
        </w:tabs>
        <w:jc w:val="both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ab/>
      </w:r>
    </w:p>
    <w:tbl>
      <w:tblPr>
        <w:tblStyle w:val="Tablaconcuadrcula"/>
        <w:tblW w:w="10697" w:type="dxa"/>
        <w:tblLook w:val="04A0" w:firstRow="1" w:lastRow="0" w:firstColumn="1" w:lastColumn="0" w:noHBand="0" w:noVBand="1"/>
      </w:tblPr>
      <w:tblGrid>
        <w:gridCol w:w="2099"/>
        <w:gridCol w:w="2195"/>
        <w:gridCol w:w="2258"/>
        <w:gridCol w:w="2087"/>
        <w:gridCol w:w="2058"/>
      </w:tblGrid>
      <w:tr w:rsidR="00DD6C2E" w:rsidRPr="00FB70F0" w14:paraId="589B5A41" w14:textId="77777777" w:rsidTr="009F2898">
        <w:trPr>
          <w:trHeight w:val="2287"/>
        </w:trPr>
        <w:tc>
          <w:tcPr>
            <w:tcW w:w="2099" w:type="dxa"/>
            <w:vAlign w:val="center"/>
          </w:tcPr>
          <w:p w14:paraId="581DC2C5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b/>
                <w:bCs/>
                <w:sz w:val="20"/>
                <w:szCs w:val="20"/>
              </w:rPr>
              <w:t>INTEGRACIÓN DE LOS</w:t>
            </w:r>
          </w:p>
          <w:p w14:paraId="08C5D583" w14:textId="77777777" w:rsidR="00C50B5E" w:rsidRPr="00FB70F0" w:rsidRDefault="00C50B5E" w:rsidP="000471D6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2195" w:type="dxa"/>
          </w:tcPr>
          <w:p w14:paraId="289CC32E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Integra todos</w:t>
            </w:r>
          </w:p>
          <w:p w14:paraId="20F88538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los elementos, relacionándolos entre sí</w:t>
            </w:r>
          </w:p>
        </w:tc>
        <w:tc>
          <w:tcPr>
            <w:tcW w:w="2258" w:type="dxa"/>
          </w:tcPr>
          <w:p w14:paraId="791B7016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Integra moderadamente</w:t>
            </w:r>
          </w:p>
          <w:p w14:paraId="2CA7E56B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los elementos, relacionándolos entre sí</w:t>
            </w:r>
          </w:p>
        </w:tc>
        <w:tc>
          <w:tcPr>
            <w:tcW w:w="2087" w:type="dxa"/>
          </w:tcPr>
          <w:p w14:paraId="4019033A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Integra de</w:t>
            </w:r>
          </w:p>
          <w:p w14:paraId="1A9D9B3E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manera</w:t>
            </w:r>
          </w:p>
          <w:p w14:paraId="2B5964D4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superficial los</w:t>
            </w:r>
          </w:p>
          <w:p w14:paraId="1F7DE18C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elementos, sin relacionarse entre sí</w:t>
            </w:r>
          </w:p>
        </w:tc>
        <w:tc>
          <w:tcPr>
            <w:tcW w:w="2058" w:type="dxa"/>
          </w:tcPr>
          <w:p w14:paraId="3B428B1B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No logra integrar</w:t>
            </w:r>
          </w:p>
          <w:p w14:paraId="02DF5D15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los elementos ni</w:t>
            </w:r>
          </w:p>
          <w:p w14:paraId="4E02B30A" w14:textId="77777777" w:rsidR="00C50B5E" w:rsidRPr="00FB70F0" w:rsidRDefault="00C50B5E" w:rsidP="000471D6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los relaciona entre sí</w:t>
            </w:r>
          </w:p>
        </w:tc>
      </w:tr>
      <w:tr w:rsidR="00DD6C2E" w:rsidRPr="00FB70F0" w14:paraId="0726B3AC" w14:textId="77777777" w:rsidTr="009F2898">
        <w:trPr>
          <w:trHeight w:val="1375"/>
        </w:trPr>
        <w:tc>
          <w:tcPr>
            <w:tcW w:w="2099" w:type="dxa"/>
          </w:tcPr>
          <w:p w14:paraId="5AE2555D" w14:textId="77777777" w:rsidR="00C50B5E" w:rsidRPr="00FB70F0" w:rsidRDefault="00C50B5E" w:rsidP="000471D6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2195" w:type="dxa"/>
          </w:tcPr>
          <w:p w14:paraId="37F1C440" w14:textId="77777777" w:rsidR="00C50B5E" w:rsidRPr="00FB70F0" w:rsidRDefault="00C50B5E" w:rsidP="000471D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Posee toda la información requerida</w:t>
            </w:r>
          </w:p>
        </w:tc>
        <w:tc>
          <w:tcPr>
            <w:tcW w:w="2258" w:type="dxa"/>
          </w:tcPr>
          <w:p w14:paraId="5102A191" w14:textId="77777777" w:rsidR="00C50B5E" w:rsidRPr="00FB70F0" w:rsidRDefault="00C50B5E" w:rsidP="000471D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 xml:space="preserve">Posee la mayor parte de la información solicitada </w:t>
            </w:r>
          </w:p>
        </w:tc>
        <w:tc>
          <w:tcPr>
            <w:tcW w:w="2087" w:type="dxa"/>
          </w:tcPr>
          <w:p w14:paraId="6CFD1B1A" w14:textId="77777777" w:rsidR="00C50B5E" w:rsidRPr="00FB70F0" w:rsidRDefault="00C50B5E" w:rsidP="000471D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 xml:space="preserve">Le falta una gran parte de la información solicitada  </w:t>
            </w:r>
          </w:p>
        </w:tc>
        <w:tc>
          <w:tcPr>
            <w:tcW w:w="2058" w:type="dxa"/>
          </w:tcPr>
          <w:p w14:paraId="4505B612" w14:textId="77777777" w:rsidR="00C50B5E" w:rsidRPr="00FB70F0" w:rsidRDefault="00C50B5E" w:rsidP="000471D6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Carece de la mitad o más de la información solicitada</w:t>
            </w:r>
          </w:p>
        </w:tc>
      </w:tr>
      <w:tr w:rsidR="00DD6C2E" w:rsidRPr="00FB70F0" w14:paraId="290D48F7" w14:textId="77777777" w:rsidTr="009F2898">
        <w:trPr>
          <w:trHeight w:val="2260"/>
        </w:trPr>
        <w:tc>
          <w:tcPr>
            <w:tcW w:w="2099" w:type="dxa"/>
            <w:hideMark/>
          </w:tcPr>
          <w:p w14:paraId="72C78CDF" w14:textId="77777777" w:rsidR="00C50B5E" w:rsidRPr="00FB70F0" w:rsidRDefault="00C50B5E" w:rsidP="000471D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tcW w:w="2195" w:type="dxa"/>
            <w:hideMark/>
          </w:tcPr>
          <w:p w14:paraId="6C743A79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  <w:t>La información es clara, precisa, correcta y relevante</w:t>
            </w:r>
          </w:p>
        </w:tc>
        <w:tc>
          <w:tcPr>
            <w:tcW w:w="2258" w:type="dxa"/>
            <w:hideMark/>
          </w:tcPr>
          <w:p w14:paraId="41F430B6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</w:t>
            </w:r>
          </w:p>
        </w:tc>
        <w:tc>
          <w:tcPr>
            <w:tcW w:w="2087" w:type="dxa"/>
            <w:hideMark/>
          </w:tcPr>
          <w:p w14:paraId="4FFDA097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</w:t>
            </w:r>
          </w:p>
        </w:tc>
        <w:tc>
          <w:tcPr>
            <w:tcW w:w="2058" w:type="dxa"/>
            <w:hideMark/>
          </w:tcPr>
          <w:p w14:paraId="50069EF7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FB70F0"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</w:t>
            </w:r>
          </w:p>
        </w:tc>
      </w:tr>
      <w:tr w:rsidR="00DD6C2E" w:rsidRPr="00FB70F0" w14:paraId="18684D16" w14:textId="77777777" w:rsidTr="009F2898">
        <w:trPr>
          <w:trHeight w:val="103"/>
        </w:trPr>
        <w:tc>
          <w:tcPr>
            <w:tcW w:w="2099" w:type="dxa"/>
          </w:tcPr>
          <w:p w14:paraId="7DB50065" w14:textId="77777777" w:rsidR="00C50B5E" w:rsidRPr="00FB70F0" w:rsidRDefault="00C50B5E" w:rsidP="000471D6">
            <w:pPr>
              <w:jc w:val="center"/>
              <w:rPr>
                <w:rFonts w:ascii="Verdana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</w:p>
          <w:p w14:paraId="23DD2CA3" w14:textId="77777777" w:rsidR="00C50B5E" w:rsidRPr="00FB70F0" w:rsidRDefault="00C50B5E" w:rsidP="000471D6">
            <w:pPr>
              <w:jc w:val="center"/>
              <w:rPr>
                <w:rFonts w:ascii="Verdana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</w:p>
          <w:p w14:paraId="6687F652" w14:textId="03A6222A" w:rsidR="00C50B5E" w:rsidRPr="00FB70F0" w:rsidRDefault="00C50B5E" w:rsidP="00FB70F0">
            <w:pPr>
              <w:jc w:val="center"/>
              <w:rPr>
                <w:rFonts w:ascii="Verdana" w:hAnsi="Verdana" w:cstheme="minorHAnsi"/>
                <w:b/>
                <w:bCs/>
                <w:color w:val="222222"/>
                <w:sz w:val="20"/>
                <w:szCs w:val="20"/>
                <w:lang w:val="es-ES"/>
              </w:rPr>
            </w:pPr>
            <w:r w:rsidRPr="00FB70F0">
              <w:rPr>
                <w:rFonts w:ascii="Verdana" w:hAnsi="Verdana" w:cstheme="minorHAnsi"/>
                <w:b/>
                <w:sz w:val="20"/>
                <w:szCs w:val="20"/>
              </w:rPr>
              <w:t>DISTINGUE  IDEAS  PRINCIPALES</w:t>
            </w:r>
          </w:p>
        </w:tc>
        <w:tc>
          <w:tcPr>
            <w:tcW w:w="2195" w:type="dxa"/>
          </w:tcPr>
          <w:p w14:paraId="09019CD5" w14:textId="77777777" w:rsidR="00C50B5E" w:rsidRPr="00FB70F0" w:rsidRDefault="00C50B5E" w:rsidP="000471D6">
            <w:pPr>
              <w:rPr>
                <w:rFonts w:ascii="Verdana" w:hAnsi="Verdana" w:cstheme="minorHAnsi"/>
                <w:sz w:val="20"/>
                <w:szCs w:val="20"/>
                <w:lang w:val="es-ES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Se   ve claramente en  el   mapa conceptual el dominio de  ideas  principales.</w:t>
            </w:r>
          </w:p>
        </w:tc>
        <w:tc>
          <w:tcPr>
            <w:tcW w:w="2258" w:type="dxa"/>
          </w:tcPr>
          <w:p w14:paraId="1DEA4038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El mapa  mental  incluye  un  80% de las  ideas principales   de  los  datos  consultados</w:t>
            </w:r>
          </w:p>
        </w:tc>
        <w:tc>
          <w:tcPr>
            <w:tcW w:w="2087" w:type="dxa"/>
          </w:tcPr>
          <w:p w14:paraId="3EAE5798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El mapa conceptual  incluye el 75%  de  las  ideas  principales.</w:t>
            </w:r>
          </w:p>
        </w:tc>
        <w:tc>
          <w:tcPr>
            <w:tcW w:w="2058" w:type="dxa"/>
          </w:tcPr>
          <w:p w14:paraId="41634559" w14:textId="77777777" w:rsidR="00C50B5E" w:rsidRPr="00FB70F0" w:rsidRDefault="00C50B5E" w:rsidP="000471D6">
            <w:pPr>
              <w:rPr>
                <w:rFonts w:ascii="Verdana" w:hAnsi="Verdana" w:cstheme="minorHAnsi"/>
                <w:color w:val="222222"/>
                <w:sz w:val="20"/>
                <w:szCs w:val="20"/>
                <w:lang w:val="es-ES"/>
              </w:rPr>
            </w:pPr>
            <w:r w:rsidRPr="00FB70F0">
              <w:rPr>
                <w:rFonts w:ascii="Verdana" w:hAnsi="Verdana" w:cstheme="minorHAnsi"/>
                <w:sz w:val="20"/>
                <w:szCs w:val="20"/>
              </w:rPr>
              <w:t>El mapa conceptual  refiere en un 50% al total ideas  principales</w:t>
            </w:r>
          </w:p>
        </w:tc>
      </w:tr>
    </w:tbl>
    <w:p w14:paraId="74621217" w14:textId="77777777" w:rsidR="00C50B5E" w:rsidRPr="00FB70F0" w:rsidRDefault="00C50B5E" w:rsidP="00C50B5E">
      <w:pPr>
        <w:shd w:val="clear" w:color="auto" w:fill="FFFFFF"/>
        <w:tabs>
          <w:tab w:val="left" w:pos="3860"/>
        </w:tabs>
        <w:jc w:val="both"/>
        <w:rPr>
          <w:rFonts w:ascii="Verdana" w:hAnsi="Verdana"/>
          <w:color w:val="000000"/>
        </w:rPr>
      </w:pPr>
    </w:p>
    <w:p w14:paraId="715CF909" w14:textId="77777777" w:rsidR="00C50B5E" w:rsidRPr="00FB70F0" w:rsidRDefault="00C50B5E" w:rsidP="00C50B5E">
      <w:pPr>
        <w:pStyle w:val="Prrafodelista"/>
        <w:shd w:val="clear" w:color="auto" w:fill="FFFFFF"/>
        <w:tabs>
          <w:tab w:val="left" w:pos="3860"/>
        </w:tabs>
        <w:jc w:val="both"/>
        <w:rPr>
          <w:rFonts w:ascii="Verdana" w:hAnsi="Verdana"/>
          <w:color w:val="000000"/>
        </w:rPr>
      </w:pPr>
    </w:p>
    <w:p w14:paraId="790FFB5D" w14:textId="77777777" w:rsidR="00C50B5E" w:rsidRPr="00FB70F0" w:rsidRDefault="00C50B5E" w:rsidP="00C50B5E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smallCaps/>
        </w:rPr>
      </w:pPr>
      <w:bookmarkStart w:id="0" w:name="_GoBack"/>
      <w:bookmarkEnd w:id="0"/>
    </w:p>
    <w:p w14:paraId="752B08BB" w14:textId="77777777" w:rsidR="00C50B5E" w:rsidRPr="00FB70F0" w:rsidRDefault="00C50B5E" w:rsidP="002A0366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 xml:space="preserve">Envíala a través de la Plataforma Virtual por medio del apartado de tareas. </w:t>
      </w:r>
    </w:p>
    <w:p w14:paraId="0836F390" w14:textId="77777777" w:rsidR="002A0366" w:rsidRPr="00FB70F0" w:rsidRDefault="00C50B5E" w:rsidP="002A0366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</w:rPr>
      </w:pPr>
      <w:r w:rsidRPr="00FB70F0">
        <w:rPr>
          <w:rFonts w:ascii="Verdana" w:hAnsi="Verdana"/>
          <w:color w:val="000000"/>
        </w:rPr>
        <w:t>Recuerda que el archivo debe ser nombrado: </w:t>
      </w:r>
    </w:p>
    <w:p w14:paraId="0EFAE825" w14:textId="3F2A81AD" w:rsidR="00C50B5E" w:rsidRPr="00FB70F0" w:rsidRDefault="00C50B5E" w:rsidP="002A0366">
      <w:pPr>
        <w:shd w:val="clear" w:color="auto" w:fill="FFFFFF"/>
        <w:spacing w:after="0" w:line="240" w:lineRule="auto"/>
        <w:jc w:val="right"/>
        <w:rPr>
          <w:rFonts w:ascii="Verdana" w:hAnsi="Verdana"/>
          <w:b/>
          <w:color w:val="000000"/>
        </w:rPr>
      </w:pPr>
      <w:r w:rsidRPr="00FB70F0">
        <w:rPr>
          <w:rFonts w:ascii="Verdana" w:hAnsi="Verdana"/>
          <w:b/>
          <w:color w:val="000000"/>
        </w:rPr>
        <w:t>Apellido Paterno_Primer Nombre_A_Actividad_Integradora</w:t>
      </w:r>
    </w:p>
    <w:p w14:paraId="4AA890CF" w14:textId="77777777" w:rsidR="00C50B5E" w:rsidRPr="00FB70F0" w:rsidRDefault="00C50B5E" w:rsidP="00C50B5E">
      <w:pPr>
        <w:pStyle w:val="Prrafodelista"/>
        <w:rPr>
          <w:rFonts w:ascii="Verdana" w:eastAsia="Times New Roman" w:hAnsi="Verdana" w:cstheme="minorHAnsi"/>
          <w:i/>
          <w:iCs/>
          <w:color w:val="1F497D"/>
          <w:shd w:val="clear" w:color="auto" w:fill="B8CCE4"/>
          <w:lang w:val="es-MX" w:eastAsia="es-MX"/>
        </w:rPr>
      </w:pPr>
    </w:p>
    <w:p w14:paraId="1EC33F0A" w14:textId="7D90D729" w:rsidR="0052056B" w:rsidRPr="00FB70F0" w:rsidRDefault="0052056B" w:rsidP="006A37CF">
      <w:pPr>
        <w:spacing w:after="0" w:line="240" w:lineRule="auto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sectPr w:rsidR="0052056B" w:rsidRPr="00FB70F0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7E1C" w:rsidRDefault="000B7E1C" w:rsidP="000C56E4">
      <w:r>
        <w:separator/>
      </w:r>
    </w:p>
  </w:endnote>
  <w:endnote w:type="continuationSeparator" w:id="0">
    <w:p w14:paraId="03EE6BA2" w14:textId="77777777" w:rsidR="000B7E1C" w:rsidRDefault="000B7E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B7E1C" w:rsidRDefault="000B7E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B7E1C" w:rsidRDefault="000B7E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7E1C" w:rsidRDefault="000B7E1C" w:rsidP="000C56E4">
      <w:r>
        <w:separator/>
      </w:r>
    </w:p>
  </w:footnote>
  <w:footnote w:type="continuationSeparator" w:id="0">
    <w:p w14:paraId="143CF59E" w14:textId="77777777" w:rsidR="000B7E1C" w:rsidRDefault="000B7E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4089113" w:rsidR="000B7E1C" w:rsidRDefault="00F2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2D31964">
              <wp:simplePos x="0" y="0"/>
              <wp:positionH relativeFrom="column">
                <wp:posOffset>-914400</wp:posOffset>
              </wp:positionH>
              <wp:positionV relativeFrom="paragraph">
                <wp:posOffset>-470535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F1B6AB4" w:rsidR="000B7E1C" w:rsidRPr="00F96595" w:rsidRDefault="006C21D2" w:rsidP="00F9659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965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F96595" w:rsidRPr="00F965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Integradora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37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ygaqH3wAAAAwBAAAPAAAAAAAAAAAAAAAAACkFAABkcnMvZG93&#10;bnJldi54bWxQSwUGAAAAAAQABADzAAAANQYAAAAA&#10;" filled="f" stroked="f">
              <v:textbox>
                <w:txbxContent>
                  <w:p w14:paraId="36D60A43" w14:textId="3F1B6AB4" w:rsidR="000B7E1C" w:rsidRPr="00F96595" w:rsidRDefault="006C21D2" w:rsidP="00F9659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965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F96595" w:rsidRPr="00F965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Integradora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E1C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7B26B8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E1C">
      <w:t xml:space="preserve">  </w:t>
    </w:r>
    <w:r w:rsidR="000B7E1C">
      <w:tab/>
    </w:r>
    <w:r w:rsidR="000B7E1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555"/>
    <w:multiLevelType w:val="hybridMultilevel"/>
    <w:tmpl w:val="253E148A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12F89"/>
    <w:multiLevelType w:val="hybridMultilevel"/>
    <w:tmpl w:val="04709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25"/>
  </w:num>
  <w:num w:numId="11">
    <w:abstractNumId w:val="21"/>
  </w:num>
  <w:num w:numId="12">
    <w:abstractNumId w:val="6"/>
  </w:num>
  <w:num w:numId="13">
    <w:abstractNumId w:val="26"/>
  </w:num>
  <w:num w:numId="14">
    <w:abstractNumId w:val="27"/>
  </w:num>
  <w:num w:numId="15">
    <w:abstractNumId w:val="3"/>
  </w:num>
  <w:num w:numId="16">
    <w:abstractNumId w:val="22"/>
  </w:num>
  <w:num w:numId="17">
    <w:abstractNumId w:val="23"/>
  </w:num>
  <w:num w:numId="18">
    <w:abstractNumId w:val="28"/>
  </w:num>
  <w:num w:numId="19">
    <w:abstractNumId w:val="11"/>
  </w:num>
  <w:num w:numId="20">
    <w:abstractNumId w:val="10"/>
  </w:num>
  <w:num w:numId="21">
    <w:abstractNumId w:val="4"/>
  </w:num>
  <w:num w:numId="22">
    <w:abstractNumId w:val="0"/>
  </w:num>
  <w:num w:numId="23">
    <w:abstractNumId w:val="15"/>
  </w:num>
  <w:num w:numId="24">
    <w:abstractNumId w:val="7"/>
  </w:num>
  <w:num w:numId="25">
    <w:abstractNumId w:val="1"/>
  </w:num>
  <w:num w:numId="26">
    <w:abstractNumId w:val="16"/>
  </w:num>
  <w:num w:numId="27">
    <w:abstractNumId w:val="29"/>
  </w:num>
  <w:num w:numId="28">
    <w:abstractNumId w:val="5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B7E1C"/>
    <w:rsid w:val="000C56E4"/>
    <w:rsid w:val="00114A5D"/>
    <w:rsid w:val="001408BB"/>
    <w:rsid w:val="00157A1E"/>
    <w:rsid w:val="00175BD2"/>
    <w:rsid w:val="001B2868"/>
    <w:rsid w:val="002452F5"/>
    <w:rsid w:val="00264981"/>
    <w:rsid w:val="002A0366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37CF"/>
    <w:rsid w:val="006A75BE"/>
    <w:rsid w:val="006B2A8F"/>
    <w:rsid w:val="006C21D2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9F2898"/>
    <w:rsid w:val="00A016CE"/>
    <w:rsid w:val="00B33BD3"/>
    <w:rsid w:val="00B416C4"/>
    <w:rsid w:val="00B46003"/>
    <w:rsid w:val="00BD2484"/>
    <w:rsid w:val="00BF2A7F"/>
    <w:rsid w:val="00C36C08"/>
    <w:rsid w:val="00C50B5E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D6C2E"/>
    <w:rsid w:val="00DE64AE"/>
    <w:rsid w:val="00E06C8E"/>
    <w:rsid w:val="00E342E9"/>
    <w:rsid w:val="00E44C17"/>
    <w:rsid w:val="00E60597"/>
    <w:rsid w:val="00EA3784"/>
    <w:rsid w:val="00EB4AED"/>
    <w:rsid w:val="00F20DEC"/>
    <w:rsid w:val="00F261CA"/>
    <w:rsid w:val="00F36010"/>
    <w:rsid w:val="00F860DE"/>
    <w:rsid w:val="00F95B2C"/>
    <w:rsid w:val="00F96595"/>
    <w:rsid w:val="00FB70F0"/>
    <w:rsid w:val="00FD154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D66ADB-8F65-3C4F-8EFC-5069ADEC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2013-02-26T00:21:00Z</cp:lastPrinted>
  <dcterms:created xsi:type="dcterms:W3CDTF">2017-06-05T16:33:00Z</dcterms:created>
  <dcterms:modified xsi:type="dcterms:W3CDTF">2017-06-05T16:39:00Z</dcterms:modified>
</cp:coreProperties>
</file>